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Pr="006B61BD" w:rsidRDefault="002A32FC"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2A32FC">
        <w:rPr>
          <w:rFonts w:asciiTheme="minorHAnsi" w:hAnsiTheme="minorHAnsi" w:cstheme="minorHAnsi"/>
          <w:bCs/>
          <w:i w:val="0"/>
          <w:sz w:val="20"/>
        </w:rPr>
        <w:t>Budowa chodnika od świetlicy wiejskiej do ul. Słonecznej w Kopaninie</w:t>
      </w:r>
      <w:r>
        <w:rPr>
          <w:rFonts w:asciiTheme="minorHAnsi" w:hAnsiTheme="minorHAnsi" w:cstheme="minorHAnsi"/>
          <w:bCs/>
          <w:i w:val="0"/>
          <w:sz w:val="20"/>
        </w:rPr>
        <w:t>.</w:t>
      </w:r>
    </w:p>
    <w:p w:rsidR="006D43AD" w:rsidRPr="008868F6" w:rsidRDefault="006D43AD" w:rsidP="008868F6"/>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244CA7" w:rsidTr="00EA5CBB">
        <w:trPr>
          <w:trHeight w:val="721"/>
          <w:jc w:val="center"/>
        </w:trPr>
        <w:tc>
          <w:tcPr>
            <w:tcW w:w="2552" w:type="dxa"/>
            <w:shd w:val="clear" w:color="auto" w:fill="D9D9D9"/>
            <w:vAlign w:val="center"/>
          </w:tcPr>
          <w:p w:rsidR="00244CA7" w:rsidRPr="00AF2EBE" w:rsidRDefault="00244CA7" w:rsidP="00244CA7">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 xml:space="preserve">jest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c>
          <w:tcPr>
            <w:tcW w:w="7370" w:type="dxa"/>
            <w:gridSpan w:val="5"/>
            <w:shd w:val="clear" w:color="auto" w:fill="auto"/>
            <w:vAlign w:val="center"/>
          </w:tcPr>
          <w:p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rsidR="00244CA7" w:rsidRPr="00AF2EBE" w:rsidRDefault="00244CA7" w:rsidP="00244CA7">
            <w:pPr>
              <w:spacing w:line="360" w:lineRule="auto"/>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r>
              <w:rPr>
                <w:rStyle w:val="Odwoanieprzypisudolnego"/>
                <w:rFonts w:ascii="Arial" w:hAnsi="Arial" w:cs="Arial"/>
                <w:b/>
                <w:sz w:val="18"/>
                <w:szCs w:val="18"/>
              </w:rPr>
              <w:t xml:space="preserve"> </w:t>
            </w:r>
            <w:bookmarkStart w:id="0" w:name="_GoBack"/>
            <w:bookmarkEnd w:id="0"/>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9D150E">
        <w:rPr>
          <w:rFonts w:ascii="Arial" w:hAnsi="Arial" w:cs="Arial"/>
          <w:b/>
        </w:rPr>
        <w:t>1</w:t>
      </w:r>
      <w:r w:rsidR="002A32FC">
        <w:rPr>
          <w:rFonts w:ascii="Arial" w:hAnsi="Arial" w:cs="Arial"/>
          <w:b/>
        </w:rPr>
        <w:t>9</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2A32FC" w:rsidP="00DC2946">
      <w:pPr>
        <w:spacing w:before="120" w:after="120"/>
        <w:ind w:right="-143"/>
        <w:jc w:val="center"/>
        <w:rPr>
          <w:rFonts w:ascii="Arial" w:hAnsi="Arial" w:cs="Arial"/>
          <w:b/>
          <w:sz w:val="22"/>
          <w:szCs w:val="18"/>
        </w:rPr>
      </w:pPr>
      <w:r w:rsidRPr="002A32FC">
        <w:rPr>
          <w:rFonts w:ascii="Arial" w:hAnsi="Arial" w:cs="Arial"/>
          <w:b/>
          <w:sz w:val="22"/>
          <w:szCs w:val="18"/>
        </w:rPr>
        <w:t>Budowa chodnika od świetlicy wiejskiej do ul. Słonecznej w Kopaninie</w:t>
      </w:r>
      <w:r>
        <w:rPr>
          <w:rFonts w:ascii="Arial" w:hAnsi="Arial" w:cs="Arial"/>
          <w:b/>
          <w:sz w:val="22"/>
          <w:szCs w:val="18"/>
        </w:rPr>
        <w:t>.</w:t>
      </w:r>
    </w:p>
    <w:p w:rsidR="006B61BD" w:rsidRDefault="006B61BD"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2A32FC">
        <w:rPr>
          <w:rFonts w:ascii="Arial" w:hAnsi="Arial" w:cs="Arial"/>
          <w:sz w:val="18"/>
          <w:szCs w:val="18"/>
        </w:rPr>
        <w:t>5 miesięcy</w:t>
      </w:r>
      <w:r w:rsidR="00357B0A">
        <w:rPr>
          <w:rFonts w:ascii="Arial" w:hAnsi="Arial" w:cs="Arial"/>
          <w:sz w:val="18"/>
          <w:szCs w:val="18"/>
        </w:rPr>
        <w:t xml:space="preserve"> od zawarcia umowy.</w:t>
      </w:r>
    </w:p>
    <w:p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9D150E">
        <w:rPr>
          <w:rFonts w:ascii="Arial" w:hAnsi="Arial" w:cs="Arial"/>
          <w:sz w:val="18"/>
          <w:szCs w:val="18"/>
        </w:rPr>
        <w:t>minimalnego 60</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lastRenderedPageBreak/>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FE3" w:rsidRDefault="00B47FE3" w:rsidP="007B3FEE">
      <w:r>
        <w:separator/>
      </w:r>
    </w:p>
  </w:endnote>
  <w:endnote w:type="continuationSeparator" w:id="0">
    <w:p w:rsidR="00B47FE3" w:rsidRDefault="00B47FE3"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244CA7">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244CA7">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244CA7">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244CA7">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B47FE3"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7A429AB" wp14:editId="3FDF476F">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3C43DA5" wp14:editId="4A7DD85B">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8E1E6CF" wp14:editId="6D60858A">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AEFE004" wp14:editId="4F71CE0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5BFA7EF8" wp14:editId="33E5DD6A">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46C05E0" wp14:editId="0F2A18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CEB59FC" wp14:editId="4BE80FC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0B15EF1" wp14:editId="4F9418B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F861F04" wp14:editId="5760CF2B">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FE3" w:rsidRDefault="00B47FE3" w:rsidP="007B3FEE">
      <w:r>
        <w:separator/>
      </w:r>
    </w:p>
  </w:footnote>
  <w:footnote w:type="continuationSeparator" w:id="0">
    <w:p w:rsidR="00B47FE3" w:rsidRDefault="00B47FE3" w:rsidP="007B3FEE">
      <w:r>
        <w:continuationSeparator/>
      </w:r>
    </w:p>
  </w:footnote>
  <w:footnote w:id="1">
    <w:p w:rsidR="00244CA7" w:rsidRPr="00E04557" w:rsidRDefault="00244CA7" w:rsidP="00AA083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244CA7" w:rsidRDefault="00244CA7" w:rsidP="00AA083C">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244CA7" w:rsidRPr="00E04557" w:rsidRDefault="00244CA7" w:rsidP="00AA083C">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4CA7"/>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32F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33D6C"/>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150E"/>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47FE3"/>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4BD6"/>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294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DC8B2"/>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538D-6EB6-4847-BF1F-CFB9F689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1212</Words>
  <Characters>7277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10</cp:revision>
  <cp:lastPrinted>2020-04-24T08:33:00Z</cp:lastPrinted>
  <dcterms:created xsi:type="dcterms:W3CDTF">2022-08-10T18:22:00Z</dcterms:created>
  <dcterms:modified xsi:type="dcterms:W3CDTF">2023-06-14T18:54:00Z</dcterms:modified>
</cp:coreProperties>
</file>